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FDD" w:rsidRDefault="00431FDD" w:rsidP="00B77654">
      <w:pPr>
        <w:shd w:val="clear" w:color="auto" w:fill="FFFFFF"/>
        <w:spacing w:after="240" w:line="240" w:lineRule="auto"/>
        <w:rPr>
          <w:rFonts w:ascii="Helvetica" w:eastAsia="Times New Roman" w:hAnsi="Helvetica" w:cs="Helvetica"/>
          <w:color w:val="333333"/>
        </w:rPr>
      </w:pPr>
    </w:p>
    <w:p w:rsidR="00B869AD" w:rsidRDefault="00431FDD" w:rsidP="00B869AD">
      <w:pPr>
        <w:shd w:val="clear" w:color="auto" w:fill="FFFFFF"/>
        <w:spacing w:after="240" w:line="240" w:lineRule="auto"/>
        <w:jc w:val="center"/>
        <w:rPr>
          <w:rFonts w:ascii="Times New Roman" w:eastAsia="Times New Roman" w:hAnsi="Times New Roman" w:cs="Times New Roman"/>
          <w:b/>
          <w:color w:val="333333"/>
          <w:sz w:val="28"/>
          <w:szCs w:val="28"/>
        </w:rPr>
      </w:pPr>
      <w:r w:rsidRPr="00B869AD">
        <w:rPr>
          <w:rFonts w:ascii="Times New Roman" w:eastAsia="Times New Roman" w:hAnsi="Times New Roman" w:cs="Times New Roman"/>
          <w:b/>
          <w:color w:val="333333"/>
          <w:sz w:val="28"/>
          <w:szCs w:val="28"/>
        </w:rPr>
        <w:t xml:space="preserve">Региональное соревнование  школьных лесничеств </w:t>
      </w:r>
    </w:p>
    <w:p w:rsidR="00431FDD" w:rsidRPr="00B869AD" w:rsidRDefault="00431FDD" w:rsidP="00B869AD">
      <w:pPr>
        <w:shd w:val="clear" w:color="auto" w:fill="FFFFFF"/>
        <w:spacing w:after="240" w:line="240" w:lineRule="auto"/>
        <w:jc w:val="center"/>
        <w:rPr>
          <w:rFonts w:ascii="Times New Roman" w:eastAsia="Times New Roman" w:hAnsi="Times New Roman" w:cs="Times New Roman"/>
          <w:b/>
          <w:color w:val="333333"/>
          <w:sz w:val="28"/>
          <w:szCs w:val="28"/>
        </w:rPr>
      </w:pPr>
      <w:r w:rsidRPr="00B869AD">
        <w:rPr>
          <w:rFonts w:ascii="Times New Roman" w:eastAsia="Times New Roman" w:hAnsi="Times New Roman" w:cs="Times New Roman"/>
          <w:b/>
          <w:color w:val="333333"/>
          <w:sz w:val="28"/>
          <w:szCs w:val="28"/>
        </w:rPr>
        <w:t>«Лесное ориентирование»</w:t>
      </w:r>
    </w:p>
    <w:p w:rsidR="000E7A1B" w:rsidRDefault="008C14A8" w:rsidP="00B77654">
      <w:pPr>
        <w:shd w:val="clear" w:color="auto" w:fill="FFFFFF"/>
        <w:spacing w:after="240" w:line="240" w:lineRule="auto"/>
        <w:rPr>
          <w:rFonts w:ascii="Times New Roman" w:eastAsia="Times New Roman" w:hAnsi="Times New Roman" w:cs="Times New Roman"/>
          <w:color w:val="333333"/>
          <w:sz w:val="24"/>
          <w:szCs w:val="24"/>
        </w:rPr>
      </w:pPr>
      <w:r w:rsidRPr="00B869AD">
        <w:rPr>
          <w:rFonts w:ascii="Times New Roman" w:eastAsia="Times New Roman" w:hAnsi="Times New Roman" w:cs="Times New Roman"/>
          <w:color w:val="333333"/>
          <w:sz w:val="24"/>
          <w:szCs w:val="24"/>
        </w:rPr>
        <w:t xml:space="preserve">     </w:t>
      </w:r>
      <w:r w:rsidR="000E7A1B">
        <w:rPr>
          <w:rFonts w:ascii="Times New Roman" w:eastAsia="Times New Roman" w:hAnsi="Times New Roman" w:cs="Times New Roman"/>
          <w:color w:val="333333"/>
          <w:sz w:val="24"/>
          <w:szCs w:val="24"/>
        </w:rPr>
        <w:t xml:space="preserve"> </w:t>
      </w:r>
      <w:r w:rsidR="00B77654" w:rsidRPr="00B869AD">
        <w:rPr>
          <w:rFonts w:ascii="Times New Roman" w:eastAsia="Times New Roman" w:hAnsi="Times New Roman" w:cs="Times New Roman"/>
          <w:color w:val="333333"/>
          <w:sz w:val="24"/>
          <w:szCs w:val="24"/>
        </w:rPr>
        <w:t>Необычные соревнования впе</w:t>
      </w:r>
      <w:r w:rsidR="00002226">
        <w:rPr>
          <w:rFonts w:ascii="Times New Roman" w:eastAsia="Times New Roman" w:hAnsi="Times New Roman" w:cs="Times New Roman"/>
          <w:color w:val="333333"/>
          <w:sz w:val="24"/>
          <w:szCs w:val="24"/>
        </w:rPr>
        <w:t>рвые прошли в Ярославской области</w:t>
      </w:r>
      <w:r w:rsidR="00B77654" w:rsidRPr="00B869AD">
        <w:rPr>
          <w:rFonts w:ascii="Times New Roman" w:eastAsia="Times New Roman" w:hAnsi="Times New Roman" w:cs="Times New Roman"/>
          <w:color w:val="333333"/>
          <w:sz w:val="24"/>
          <w:szCs w:val="24"/>
        </w:rPr>
        <w:t>.  </w:t>
      </w:r>
      <w:r w:rsidRPr="00B869AD">
        <w:rPr>
          <w:rFonts w:ascii="Times New Roman" w:eastAsia="Times New Roman" w:hAnsi="Times New Roman" w:cs="Times New Roman"/>
          <w:color w:val="333333"/>
          <w:sz w:val="24"/>
          <w:szCs w:val="24"/>
        </w:rPr>
        <w:t xml:space="preserve">Девятнадцатого декабря </w:t>
      </w:r>
      <w:r w:rsidR="00627680">
        <w:rPr>
          <w:rFonts w:ascii="Times New Roman" w:eastAsia="Times New Roman" w:hAnsi="Times New Roman" w:cs="Times New Roman"/>
          <w:color w:val="333333"/>
          <w:sz w:val="24"/>
          <w:szCs w:val="24"/>
        </w:rPr>
        <w:t xml:space="preserve"> на базе отдыха </w:t>
      </w:r>
      <w:r w:rsidR="00B869AD">
        <w:rPr>
          <w:rFonts w:ascii="Times New Roman" w:eastAsia="Times New Roman" w:hAnsi="Times New Roman" w:cs="Times New Roman"/>
          <w:color w:val="333333"/>
          <w:sz w:val="24"/>
          <w:szCs w:val="24"/>
        </w:rPr>
        <w:t xml:space="preserve"> </w:t>
      </w:r>
      <w:r w:rsidR="00627680">
        <w:rPr>
          <w:rFonts w:ascii="Times New Roman" w:eastAsia="Times New Roman" w:hAnsi="Times New Roman" w:cs="Times New Roman"/>
          <w:color w:val="333333"/>
          <w:sz w:val="24"/>
          <w:szCs w:val="24"/>
        </w:rPr>
        <w:t xml:space="preserve"> </w:t>
      </w:r>
      <w:proofErr w:type="spellStart"/>
      <w:r w:rsidR="00627680">
        <w:rPr>
          <w:rFonts w:ascii="Times New Roman" w:eastAsia="Times New Roman" w:hAnsi="Times New Roman" w:cs="Times New Roman"/>
          <w:color w:val="333333"/>
          <w:sz w:val="24"/>
          <w:szCs w:val="24"/>
        </w:rPr>
        <w:t>Белкино</w:t>
      </w:r>
      <w:proofErr w:type="spellEnd"/>
      <w:r w:rsidR="00627680">
        <w:rPr>
          <w:rFonts w:ascii="Times New Roman" w:eastAsia="Times New Roman" w:hAnsi="Times New Roman" w:cs="Times New Roman"/>
          <w:color w:val="333333"/>
          <w:sz w:val="24"/>
          <w:szCs w:val="24"/>
        </w:rPr>
        <w:t xml:space="preserve">  </w:t>
      </w:r>
      <w:r w:rsidRPr="00B869AD">
        <w:rPr>
          <w:rFonts w:ascii="Times New Roman" w:eastAsia="Times New Roman" w:hAnsi="Times New Roman" w:cs="Times New Roman"/>
          <w:color w:val="333333"/>
          <w:sz w:val="24"/>
          <w:szCs w:val="24"/>
        </w:rPr>
        <w:t>с</w:t>
      </w:r>
      <w:r w:rsidR="00B77654" w:rsidRPr="00B869AD">
        <w:rPr>
          <w:rFonts w:ascii="Times New Roman" w:eastAsia="Times New Roman" w:hAnsi="Times New Roman" w:cs="Times New Roman"/>
          <w:color w:val="333333"/>
          <w:sz w:val="24"/>
          <w:szCs w:val="24"/>
        </w:rPr>
        <w:t xml:space="preserve">тартовали первые региональные соревнования по лесному </w:t>
      </w:r>
      <w:r w:rsidR="00CD7C82" w:rsidRPr="00B869AD">
        <w:rPr>
          <w:rFonts w:ascii="Times New Roman" w:eastAsia="Times New Roman" w:hAnsi="Times New Roman" w:cs="Times New Roman"/>
          <w:color w:val="333333"/>
          <w:sz w:val="24"/>
          <w:szCs w:val="24"/>
        </w:rPr>
        <w:t>ори</w:t>
      </w:r>
      <w:r w:rsidR="00B77654" w:rsidRPr="00B869AD">
        <w:rPr>
          <w:rFonts w:ascii="Times New Roman" w:eastAsia="Times New Roman" w:hAnsi="Times New Roman" w:cs="Times New Roman"/>
          <w:color w:val="333333"/>
          <w:sz w:val="24"/>
          <w:szCs w:val="24"/>
        </w:rPr>
        <w:t>ентированию.</w:t>
      </w:r>
      <w:r w:rsidR="00CD7C82" w:rsidRPr="00B869AD">
        <w:rPr>
          <w:rFonts w:ascii="Times New Roman" w:eastAsia="Times New Roman" w:hAnsi="Times New Roman" w:cs="Times New Roman"/>
          <w:color w:val="333333"/>
          <w:sz w:val="24"/>
          <w:szCs w:val="24"/>
        </w:rPr>
        <w:t xml:space="preserve"> </w:t>
      </w:r>
      <w:r w:rsidRPr="00B869AD">
        <w:rPr>
          <w:rFonts w:ascii="Times New Roman" w:eastAsia="Times New Roman" w:hAnsi="Times New Roman" w:cs="Times New Roman"/>
          <w:color w:val="333333"/>
          <w:sz w:val="24"/>
          <w:szCs w:val="24"/>
        </w:rPr>
        <w:t>Целью данных со</w:t>
      </w:r>
      <w:r w:rsidR="00002226">
        <w:rPr>
          <w:rFonts w:ascii="Times New Roman" w:eastAsia="Times New Roman" w:hAnsi="Times New Roman" w:cs="Times New Roman"/>
          <w:color w:val="333333"/>
          <w:sz w:val="24"/>
          <w:szCs w:val="24"/>
        </w:rPr>
        <w:t>ревнований  является привлечение</w:t>
      </w:r>
      <w:r w:rsidRPr="00B869AD">
        <w:rPr>
          <w:rFonts w:ascii="Times New Roman" w:eastAsia="Times New Roman" w:hAnsi="Times New Roman" w:cs="Times New Roman"/>
          <w:color w:val="333333"/>
          <w:sz w:val="24"/>
          <w:szCs w:val="24"/>
        </w:rPr>
        <w:t xml:space="preserve"> детей к природоохранной  деятельности, направленной на развитие интере</w:t>
      </w:r>
      <w:r w:rsidR="00CD7C82" w:rsidRPr="00B869AD">
        <w:rPr>
          <w:rFonts w:ascii="Times New Roman" w:eastAsia="Times New Roman" w:hAnsi="Times New Roman" w:cs="Times New Roman"/>
          <w:color w:val="333333"/>
          <w:sz w:val="24"/>
          <w:szCs w:val="24"/>
        </w:rPr>
        <w:t>са обучающихся к лесному делу,</w:t>
      </w:r>
      <w:r w:rsidRPr="00B869AD">
        <w:rPr>
          <w:rFonts w:ascii="Times New Roman" w:eastAsia="Times New Roman" w:hAnsi="Times New Roman" w:cs="Times New Roman"/>
          <w:color w:val="333333"/>
          <w:sz w:val="24"/>
          <w:szCs w:val="24"/>
        </w:rPr>
        <w:t xml:space="preserve"> к практическому участию</w:t>
      </w:r>
      <w:r w:rsidR="00CD7C82" w:rsidRPr="00B869AD">
        <w:rPr>
          <w:rFonts w:ascii="Times New Roman" w:eastAsia="Times New Roman" w:hAnsi="Times New Roman" w:cs="Times New Roman"/>
          <w:color w:val="333333"/>
          <w:sz w:val="24"/>
          <w:szCs w:val="24"/>
        </w:rPr>
        <w:t xml:space="preserve"> в деле сохранения лесных экосистем, способствующих их эколого-лесохозяйственному воспитанию и профессиональному самоопределен</w:t>
      </w:r>
      <w:r w:rsidR="000E7A1B">
        <w:rPr>
          <w:rFonts w:ascii="Times New Roman" w:eastAsia="Times New Roman" w:hAnsi="Times New Roman" w:cs="Times New Roman"/>
          <w:color w:val="333333"/>
          <w:sz w:val="24"/>
          <w:szCs w:val="24"/>
        </w:rPr>
        <w:t>ия.</w:t>
      </w:r>
    </w:p>
    <w:p w:rsidR="00475F27" w:rsidRPr="00B869AD" w:rsidRDefault="000E7A1B" w:rsidP="00B77654">
      <w:pPr>
        <w:shd w:val="clear" w:color="auto" w:fill="FFFFFF"/>
        <w:spacing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475F27" w:rsidRPr="00B869AD">
        <w:rPr>
          <w:rFonts w:ascii="Times New Roman" w:eastAsia="Times New Roman" w:hAnsi="Times New Roman" w:cs="Times New Roman"/>
          <w:color w:val="333333"/>
          <w:sz w:val="24"/>
          <w:szCs w:val="24"/>
        </w:rPr>
        <w:t xml:space="preserve">     </w:t>
      </w:r>
      <w:r w:rsidR="00CD7C82" w:rsidRPr="00B869AD">
        <w:rPr>
          <w:rFonts w:ascii="Times New Roman" w:eastAsia="Times New Roman" w:hAnsi="Times New Roman" w:cs="Times New Roman"/>
          <w:color w:val="333333"/>
          <w:sz w:val="24"/>
          <w:szCs w:val="24"/>
        </w:rPr>
        <w:t>Школьники приехали из всех муниципальных районов, чтобы представить свои лесничества</w:t>
      </w:r>
      <w:r w:rsidR="00AF43A2" w:rsidRPr="00B869AD">
        <w:rPr>
          <w:rFonts w:ascii="Times New Roman" w:eastAsia="Times New Roman" w:hAnsi="Times New Roman" w:cs="Times New Roman"/>
          <w:color w:val="333333"/>
          <w:sz w:val="24"/>
          <w:szCs w:val="24"/>
        </w:rPr>
        <w:t>.</w:t>
      </w:r>
      <w:r w:rsidR="00CD7C82" w:rsidRPr="00B869AD">
        <w:rPr>
          <w:rFonts w:ascii="Times New Roman" w:eastAsia="Times New Roman" w:hAnsi="Times New Roman" w:cs="Times New Roman"/>
          <w:color w:val="333333"/>
          <w:sz w:val="24"/>
          <w:szCs w:val="24"/>
        </w:rPr>
        <w:t xml:space="preserve"> </w:t>
      </w:r>
      <w:r w:rsidR="00B77654" w:rsidRPr="00B869AD">
        <w:rPr>
          <w:rFonts w:ascii="Times New Roman" w:eastAsia="Times New Roman" w:hAnsi="Times New Roman" w:cs="Times New Roman"/>
          <w:color w:val="333333"/>
          <w:sz w:val="24"/>
          <w:szCs w:val="24"/>
        </w:rPr>
        <w:t>Лесоводов-участников, так они сами себя называют</w:t>
      </w:r>
      <w:r w:rsidR="00CD7C82" w:rsidRPr="00B869AD">
        <w:rPr>
          <w:rFonts w:ascii="Times New Roman" w:eastAsia="Times New Roman" w:hAnsi="Times New Roman" w:cs="Times New Roman"/>
          <w:color w:val="333333"/>
          <w:sz w:val="24"/>
          <w:szCs w:val="24"/>
        </w:rPr>
        <w:t xml:space="preserve">, </w:t>
      </w:r>
      <w:r w:rsidR="00B77654" w:rsidRPr="00B869AD">
        <w:rPr>
          <w:rFonts w:ascii="Times New Roman" w:eastAsia="Times New Roman" w:hAnsi="Times New Roman" w:cs="Times New Roman"/>
          <w:color w:val="333333"/>
          <w:sz w:val="24"/>
          <w:szCs w:val="24"/>
        </w:rPr>
        <w:t xml:space="preserve"> собралось более 70 человек</w:t>
      </w:r>
      <w:r w:rsidR="00CD7C82" w:rsidRPr="00B869AD">
        <w:rPr>
          <w:rFonts w:ascii="Times New Roman" w:eastAsia="Times New Roman" w:hAnsi="Times New Roman" w:cs="Times New Roman"/>
          <w:color w:val="333333"/>
          <w:sz w:val="24"/>
          <w:szCs w:val="24"/>
        </w:rPr>
        <w:t>, 14 команд.</w:t>
      </w:r>
      <w:r w:rsidR="00AF43A2" w:rsidRPr="00B869AD">
        <w:rPr>
          <w:rFonts w:ascii="Times New Roman" w:eastAsia="Times New Roman" w:hAnsi="Times New Roman" w:cs="Times New Roman"/>
          <w:color w:val="333333"/>
          <w:sz w:val="24"/>
          <w:szCs w:val="24"/>
        </w:rPr>
        <w:t xml:space="preserve">   </w:t>
      </w:r>
      <w:proofErr w:type="spellStart"/>
      <w:r w:rsidR="00AF43A2" w:rsidRPr="00B869AD">
        <w:rPr>
          <w:rFonts w:ascii="Times New Roman" w:eastAsia="Times New Roman" w:hAnsi="Times New Roman" w:cs="Times New Roman"/>
          <w:color w:val="333333"/>
          <w:sz w:val="24"/>
          <w:szCs w:val="24"/>
        </w:rPr>
        <w:t>ГавриловЯмский</w:t>
      </w:r>
      <w:proofErr w:type="spellEnd"/>
      <w:r w:rsidR="00AF43A2" w:rsidRPr="00B869AD">
        <w:rPr>
          <w:rFonts w:ascii="Times New Roman" w:eastAsia="Times New Roman" w:hAnsi="Times New Roman" w:cs="Times New Roman"/>
          <w:color w:val="333333"/>
          <w:sz w:val="24"/>
          <w:szCs w:val="24"/>
        </w:rPr>
        <w:t xml:space="preserve"> район  предс</w:t>
      </w:r>
      <w:r w:rsidR="00B869AD">
        <w:rPr>
          <w:rFonts w:ascii="Times New Roman" w:eastAsia="Times New Roman" w:hAnsi="Times New Roman" w:cs="Times New Roman"/>
          <w:color w:val="333333"/>
          <w:sz w:val="24"/>
          <w:szCs w:val="24"/>
        </w:rPr>
        <w:t>тавляла ко</w:t>
      </w:r>
      <w:r w:rsidR="00AF43A2" w:rsidRPr="00B869AD">
        <w:rPr>
          <w:rFonts w:ascii="Times New Roman" w:eastAsia="Times New Roman" w:hAnsi="Times New Roman" w:cs="Times New Roman"/>
          <w:color w:val="333333"/>
          <w:sz w:val="24"/>
          <w:szCs w:val="24"/>
        </w:rPr>
        <w:t>манда школьного лесничества МОБУ «</w:t>
      </w:r>
      <w:proofErr w:type="spellStart"/>
      <w:r w:rsidR="00B869AD">
        <w:rPr>
          <w:rFonts w:ascii="Times New Roman" w:eastAsia="Times New Roman" w:hAnsi="Times New Roman" w:cs="Times New Roman"/>
          <w:color w:val="333333"/>
          <w:sz w:val="24"/>
          <w:szCs w:val="24"/>
        </w:rPr>
        <w:t>Стогинской</w:t>
      </w:r>
      <w:proofErr w:type="spellEnd"/>
      <w:r w:rsidR="00AF43A2" w:rsidRPr="00B869AD">
        <w:rPr>
          <w:rFonts w:ascii="Times New Roman" w:eastAsia="Times New Roman" w:hAnsi="Times New Roman" w:cs="Times New Roman"/>
          <w:color w:val="333333"/>
          <w:sz w:val="24"/>
          <w:szCs w:val="24"/>
        </w:rPr>
        <w:t xml:space="preserve"> СШ» «Зеленая Планета</w:t>
      </w:r>
      <w:r w:rsidR="00475F27" w:rsidRPr="00B869AD">
        <w:rPr>
          <w:rFonts w:ascii="Times New Roman" w:eastAsia="Times New Roman" w:hAnsi="Times New Roman" w:cs="Times New Roman"/>
          <w:color w:val="333333"/>
          <w:sz w:val="24"/>
          <w:szCs w:val="24"/>
        </w:rPr>
        <w:t>»</w:t>
      </w:r>
      <w:r w:rsidR="00AF43A2" w:rsidRPr="00B869AD">
        <w:rPr>
          <w:rFonts w:ascii="Times New Roman" w:eastAsia="Times New Roman" w:hAnsi="Times New Roman" w:cs="Times New Roman"/>
          <w:color w:val="333333"/>
          <w:sz w:val="24"/>
          <w:szCs w:val="24"/>
        </w:rPr>
        <w:t xml:space="preserve">. </w:t>
      </w:r>
      <w:r w:rsidR="00475F27" w:rsidRPr="00B869AD">
        <w:rPr>
          <w:rFonts w:ascii="Times New Roman" w:eastAsia="Times New Roman" w:hAnsi="Times New Roman" w:cs="Times New Roman"/>
          <w:color w:val="333333"/>
          <w:sz w:val="24"/>
          <w:szCs w:val="24"/>
        </w:rPr>
        <w:t>Началось мероприятие</w:t>
      </w:r>
      <w:r w:rsidR="00AF43A2" w:rsidRPr="00B869AD">
        <w:rPr>
          <w:rFonts w:ascii="Times New Roman" w:eastAsia="Times New Roman" w:hAnsi="Times New Roman" w:cs="Times New Roman"/>
          <w:color w:val="333333"/>
          <w:sz w:val="24"/>
          <w:szCs w:val="24"/>
        </w:rPr>
        <w:t xml:space="preserve"> с представления команд – название, девиз, </w:t>
      </w:r>
      <w:proofErr w:type="spellStart"/>
      <w:r w:rsidR="00AF43A2" w:rsidRPr="00B869AD">
        <w:rPr>
          <w:rFonts w:ascii="Times New Roman" w:eastAsia="Times New Roman" w:hAnsi="Times New Roman" w:cs="Times New Roman"/>
          <w:color w:val="333333"/>
          <w:sz w:val="24"/>
          <w:szCs w:val="24"/>
        </w:rPr>
        <w:t>речевка</w:t>
      </w:r>
      <w:proofErr w:type="spellEnd"/>
      <w:r w:rsidR="00AF43A2" w:rsidRPr="00B869AD">
        <w:rPr>
          <w:rFonts w:ascii="Times New Roman" w:eastAsia="Times New Roman" w:hAnsi="Times New Roman" w:cs="Times New Roman"/>
          <w:color w:val="333333"/>
          <w:sz w:val="24"/>
          <w:szCs w:val="24"/>
        </w:rPr>
        <w:t xml:space="preserve">. </w:t>
      </w:r>
    </w:p>
    <w:p w:rsidR="00AF43A2" w:rsidRPr="00B869AD" w:rsidRDefault="00475F27" w:rsidP="00B77654">
      <w:pPr>
        <w:shd w:val="clear" w:color="auto" w:fill="FFFFFF"/>
        <w:spacing w:after="240" w:line="240" w:lineRule="auto"/>
        <w:rPr>
          <w:rFonts w:ascii="Times New Roman" w:eastAsia="Times New Roman" w:hAnsi="Times New Roman" w:cs="Times New Roman"/>
          <w:color w:val="333333"/>
          <w:sz w:val="24"/>
          <w:szCs w:val="24"/>
        </w:rPr>
      </w:pPr>
      <w:r w:rsidRPr="00B869AD">
        <w:rPr>
          <w:rFonts w:ascii="Times New Roman" w:eastAsia="Times New Roman" w:hAnsi="Times New Roman" w:cs="Times New Roman"/>
          <w:color w:val="333333"/>
          <w:sz w:val="24"/>
          <w:szCs w:val="24"/>
        </w:rPr>
        <w:t xml:space="preserve">     </w:t>
      </w:r>
      <w:r w:rsidR="00627680">
        <w:rPr>
          <w:rFonts w:ascii="Times New Roman" w:eastAsia="Times New Roman" w:hAnsi="Times New Roman" w:cs="Times New Roman"/>
          <w:color w:val="333333"/>
          <w:sz w:val="24"/>
          <w:szCs w:val="24"/>
        </w:rPr>
        <w:t xml:space="preserve"> Открыл соревнования</w:t>
      </w:r>
      <w:r w:rsidR="00AF43A2" w:rsidRPr="00B869AD">
        <w:rPr>
          <w:rFonts w:ascii="Times New Roman" w:eastAsia="Times New Roman" w:hAnsi="Times New Roman" w:cs="Times New Roman"/>
          <w:color w:val="333333"/>
          <w:sz w:val="24"/>
          <w:szCs w:val="24"/>
        </w:rPr>
        <w:t xml:space="preserve"> заместитель Председателя Правительства Ярославской области Колесов Р.А. С приветственным словом  и пожеланием удачи  обратился ко всем участникам соревнований дир</w:t>
      </w:r>
      <w:r w:rsidRPr="00B869AD">
        <w:rPr>
          <w:rFonts w:ascii="Times New Roman" w:eastAsia="Times New Roman" w:hAnsi="Times New Roman" w:cs="Times New Roman"/>
          <w:color w:val="333333"/>
          <w:sz w:val="24"/>
          <w:szCs w:val="24"/>
        </w:rPr>
        <w:t>е</w:t>
      </w:r>
      <w:r w:rsidR="00AF43A2" w:rsidRPr="00B869AD">
        <w:rPr>
          <w:rFonts w:ascii="Times New Roman" w:eastAsia="Times New Roman" w:hAnsi="Times New Roman" w:cs="Times New Roman"/>
          <w:color w:val="333333"/>
          <w:sz w:val="24"/>
          <w:szCs w:val="24"/>
        </w:rPr>
        <w:t>ктор департамента лесного хозяйства Ярославской области</w:t>
      </w:r>
      <w:r w:rsidRPr="00B869AD">
        <w:rPr>
          <w:rFonts w:ascii="Times New Roman" w:eastAsia="Times New Roman" w:hAnsi="Times New Roman" w:cs="Times New Roman"/>
          <w:color w:val="333333"/>
          <w:sz w:val="24"/>
          <w:szCs w:val="24"/>
        </w:rPr>
        <w:t xml:space="preserve"> Савельев А.Н.</w:t>
      </w:r>
    </w:p>
    <w:p w:rsidR="00002226" w:rsidRDefault="00475F27" w:rsidP="00B77654">
      <w:pPr>
        <w:shd w:val="clear" w:color="auto" w:fill="FFFFFF"/>
        <w:spacing w:after="240" w:line="240" w:lineRule="auto"/>
        <w:rPr>
          <w:rFonts w:ascii="Times New Roman" w:eastAsia="Times New Roman" w:hAnsi="Times New Roman" w:cs="Times New Roman"/>
          <w:color w:val="333333"/>
          <w:sz w:val="24"/>
          <w:szCs w:val="24"/>
        </w:rPr>
      </w:pPr>
      <w:r w:rsidRPr="00B869AD">
        <w:rPr>
          <w:rFonts w:ascii="Times New Roman" w:eastAsia="Times New Roman" w:hAnsi="Times New Roman" w:cs="Times New Roman"/>
          <w:color w:val="333333"/>
          <w:sz w:val="24"/>
          <w:szCs w:val="24"/>
        </w:rPr>
        <w:t xml:space="preserve">    </w:t>
      </w:r>
      <w:r w:rsidR="00002226">
        <w:rPr>
          <w:rFonts w:ascii="Times New Roman" w:eastAsia="Times New Roman" w:hAnsi="Times New Roman" w:cs="Times New Roman"/>
          <w:color w:val="333333"/>
          <w:sz w:val="24"/>
          <w:szCs w:val="24"/>
        </w:rPr>
        <w:t xml:space="preserve"> И был дан старт.</w:t>
      </w:r>
      <w:r w:rsidRPr="00B869AD">
        <w:rPr>
          <w:rFonts w:ascii="Times New Roman" w:eastAsia="Times New Roman" w:hAnsi="Times New Roman" w:cs="Times New Roman"/>
          <w:color w:val="333333"/>
          <w:sz w:val="24"/>
          <w:szCs w:val="24"/>
        </w:rPr>
        <w:t xml:space="preserve"> Каждая команда получила  маршрутный лист, в котором был указан порядок прохождения этапов соревнований. Команда ШЛ «Зеленая планета» начала свое прохождение с конкурса «Лесной таксатор».  Здесь надо было  определить название  лесотаксационного прибора или инструмента, его </w:t>
      </w:r>
      <w:r w:rsidR="00251E43" w:rsidRPr="00B869AD">
        <w:rPr>
          <w:rFonts w:ascii="Times New Roman" w:eastAsia="Times New Roman" w:hAnsi="Times New Roman" w:cs="Times New Roman"/>
          <w:color w:val="333333"/>
          <w:sz w:val="24"/>
          <w:szCs w:val="24"/>
        </w:rPr>
        <w:t xml:space="preserve">назначения. Ребята справились с заданием хорошо, допустив одну ошибку. Интересным был конкурс «Московское ориентирование» - ориентирование по карте на ограниченной площадке среди искусственных препятствий на время и точность.  Здесь отличились Ильин Денис, </w:t>
      </w:r>
      <w:proofErr w:type="spellStart"/>
      <w:r w:rsidR="00251E43" w:rsidRPr="00B869AD">
        <w:rPr>
          <w:rFonts w:ascii="Times New Roman" w:eastAsia="Times New Roman" w:hAnsi="Times New Roman" w:cs="Times New Roman"/>
          <w:color w:val="333333"/>
          <w:sz w:val="24"/>
          <w:szCs w:val="24"/>
        </w:rPr>
        <w:t>Кодиров</w:t>
      </w:r>
      <w:proofErr w:type="spellEnd"/>
      <w:r w:rsidR="00251E43" w:rsidRPr="00B869AD">
        <w:rPr>
          <w:rFonts w:ascii="Times New Roman" w:eastAsia="Times New Roman" w:hAnsi="Times New Roman" w:cs="Times New Roman"/>
          <w:color w:val="333333"/>
          <w:sz w:val="24"/>
          <w:szCs w:val="24"/>
        </w:rPr>
        <w:t xml:space="preserve"> </w:t>
      </w:r>
      <w:proofErr w:type="spellStart"/>
      <w:r w:rsidR="00251E43" w:rsidRPr="00B869AD">
        <w:rPr>
          <w:rFonts w:ascii="Times New Roman" w:eastAsia="Times New Roman" w:hAnsi="Times New Roman" w:cs="Times New Roman"/>
          <w:color w:val="333333"/>
          <w:sz w:val="24"/>
          <w:szCs w:val="24"/>
        </w:rPr>
        <w:t>Зокир</w:t>
      </w:r>
      <w:proofErr w:type="spellEnd"/>
      <w:r w:rsidR="00251E43" w:rsidRPr="00B869AD">
        <w:rPr>
          <w:rFonts w:ascii="Times New Roman" w:eastAsia="Times New Roman" w:hAnsi="Times New Roman" w:cs="Times New Roman"/>
          <w:color w:val="333333"/>
          <w:sz w:val="24"/>
          <w:szCs w:val="24"/>
        </w:rPr>
        <w:t>, Прокофьева Анна.</w:t>
      </w:r>
      <w:r w:rsidRPr="00B869AD">
        <w:rPr>
          <w:rFonts w:ascii="Times New Roman" w:eastAsia="Times New Roman" w:hAnsi="Times New Roman" w:cs="Times New Roman"/>
          <w:color w:val="333333"/>
          <w:sz w:val="24"/>
          <w:szCs w:val="24"/>
        </w:rPr>
        <w:t xml:space="preserve"> </w:t>
      </w:r>
      <w:r w:rsidR="00251E43" w:rsidRPr="00B869AD">
        <w:rPr>
          <w:rFonts w:ascii="Times New Roman" w:eastAsia="Times New Roman" w:hAnsi="Times New Roman" w:cs="Times New Roman"/>
          <w:color w:val="333333"/>
          <w:sz w:val="24"/>
          <w:szCs w:val="24"/>
        </w:rPr>
        <w:t>На эстафете «Колодец»</w:t>
      </w:r>
      <w:r w:rsidR="00B869AD" w:rsidRPr="00B869AD">
        <w:rPr>
          <w:rFonts w:ascii="Times New Roman" w:eastAsia="Times New Roman" w:hAnsi="Times New Roman" w:cs="Times New Roman"/>
          <w:color w:val="333333"/>
          <w:sz w:val="24"/>
          <w:szCs w:val="24"/>
        </w:rPr>
        <w:t xml:space="preserve"> членам команды надо было за</w:t>
      </w:r>
      <w:r w:rsidR="00251E43" w:rsidRPr="00B869AD">
        <w:rPr>
          <w:rFonts w:ascii="Times New Roman" w:eastAsia="Times New Roman" w:hAnsi="Times New Roman" w:cs="Times New Roman"/>
          <w:color w:val="333333"/>
          <w:sz w:val="24"/>
          <w:szCs w:val="24"/>
        </w:rPr>
        <w:t xml:space="preserve"> определенное время сложить клетку из поленьев в высоту. На этом этапе </w:t>
      </w:r>
      <w:proofErr w:type="spellStart"/>
      <w:r w:rsidR="00251E43" w:rsidRPr="00B869AD">
        <w:rPr>
          <w:rFonts w:ascii="Times New Roman" w:eastAsia="Times New Roman" w:hAnsi="Times New Roman" w:cs="Times New Roman"/>
          <w:color w:val="333333"/>
          <w:sz w:val="24"/>
          <w:szCs w:val="24"/>
        </w:rPr>
        <w:t>Васанов</w:t>
      </w:r>
      <w:proofErr w:type="spellEnd"/>
      <w:r w:rsidR="00251E43" w:rsidRPr="00B869AD">
        <w:rPr>
          <w:rFonts w:ascii="Times New Roman" w:eastAsia="Times New Roman" w:hAnsi="Times New Roman" w:cs="Times New Roman"/>
          <w:color w:val="333333"/>
          <w:sz w:val="24"/>
          <w:szCs w:val="24"/>
        </w:rPr>
        <w:t xml:space="preserve"> Андрей и Потапов Никита не только укладывали аккуратно поленья, но и  старались исправить неточности своих товарищей. На эстафете «Деревья, звери, птицы», где надо было определить породу дерева по коре кряжа,  по фотоснимку видов птиц, видов лесных животных,  члены команды «Зелена Планета» справились </w:t>
      </w:r>
      <w:proofErr w:type="gramStart"/>
      <w:r w:rsidR="00251E43" w:rsidRPr="00B869AD">
        <w:rPr>
          <w:rFonts w:ascii="Times New Roman" w:eastAsia="Times New Roman" w:hAnsi="Times New Roman" w:cs="Times New Roman"/>
          <w:color w:val="333333"/>
          <w:sz w:val="24"/>
          <w:szCs w:val="24"/>
        </w:rPr>
        <w:t>на</w:t>
      </w:r>
      <w:proofErr w:type="gramEnd"/>
      <w:r w:rsidR="00251E43" w:rsidRPr="00B869AD">
        <w:rPr>
          <w:rFonts w:ascii="Times New Roman" w:eastAsia="Times New Roman" w:hAnsi="Times New Roman" w:cs="Times New Roman"/>
          <w:color w:val="333333"/>
          <w:sz w:val="24"/>
          <w:szCs w:val="24"/>
        </w:rPr>
        <w:t xml:space="preserve"> отлично.</w:t>
      </w:r>
      <w:r w:rsidR="00B869AD" w:rsidRPr="00B869AD">
        <w:rPr>
          <w:rFonts w:ascii="Times New Roman" w:eastAsia="Times New Roman" w:hAnsi="Times New Roman" w:cs="Times New Roman"/>
          <w:color w:val="333333"/>
          <w:sz w:val="24"/>
          <w:szCs w:val="24"/>
        </w:rPr>
        <w:t xml:space="preserve">  И все же не хватило ребятам несколько баллов до призового места. В итоге – почетное  четвертое место из 14 команд. Но юные лесоводы из с. </w:t>
      </w:r>
      <w:proofErr w:type="spellStart"/>
      <w:r w:rsidR="00B869AD" w:rsidRPr="00B869AD">
        <w:rPr>
          <w:rFonts w:ascii="Times New Roman" w:eastAsia="Times New Roman" w:hAnsi="Times New Roman" w:cs="Times New Roman"/>
          <w:color w:val="333333"/>
          <w:sz w:val="24"/>
          <w:szCs w:val="24"/>
        </w:rPr>
        <w:t>Стогинское</w:t>
      </w:r>
      <w:proofErr w:type="spellEnd"/>
      <w:r w:rsidR="00B869AD" w:rsidRPr="00B869AD">
        <w:rPr>
          <w:rFonts w:ascii="Times New Roman" w:eastAsia="Times New Roman" w:hAnsi="Times New Roman" w:cs="Times New Roman"/>
          <w:color w:val="333333"/>
          <w:sz w:val="24"/>
          <w:szCs w:val="24"/>
        </w:rPr>
        <w:t xml:space="preserve"> остались довольны соревнованиями. Четвертое место –</w:t>
      </w:r>
      <w:r w:rsidR="00002226">
        <w:rPr>
          <w:rFonts w:ascii="Times New Roman" w:eastAsia="Times New Roman" w:hAnsi="Times New Roman" w:cs="Times New Roman"/>
          <w:color w:val="333333"/>
          <w:sz w:val="24"/>
          <w:szCs w:val="24"/>
        </w:rPr>
        <w:t xml:space="preserve"> </w:t>
      </w:r>
      <w:r w:rsidR="00B869AD" w:rsidRPr="00B869AD">
        <w:rPr>
          <w:rFonts w:ascii="Times New Roman" w:eastAsia="Times New Roman" w:hAnsi="Times New Roman" w:cs="Times New Roman"/>
          <w:color w:val="333333"/>
          <w:sz w:val="24"/>
          <w:szCs w:val="24"/>
        </w:rPr>
        <w:t>это своего рода стимул для дальнейшего роста.</w:t>
      </w:r>
      <w:r w:rsidR="00002226">
        <w:rPr>
          <w:rFonts w:ascii="Times New Roman" w:eastAsia="Times New Roman" w:hAnsi="Times New Roman" w:cs="Times New Roman"/>
          <w:color w:val="333333"/>
          <w:sz w:val="24"/>
          <w:szCs w:val="24"/>
        </w:rPr>
        <w:t xml:space="preserve"> </w:t>
      </w:r>
      <w:r w:rsidR="000E7A1B">
        <w:rPr>
          <w:rFonts w:ascii="Times New Roman" w:eastAsia="Times New Roman" w:hAnsi="Times New Roman" w:cs="Times New Roman"/>
          <w:color w:val="333333"/>
          <w:sz w:val="24"/>
          <w:szCs w:val="24"/>
        </w:rPr>
        <w:t xml:space="preserve">        </w:t>
      </w:r>
      <w:r w:rsidR="00627680">
        <w:rPr>
          <w:rFonts w:ascii="Times New Roman" w:eastAsia="Times New Roman" w:hAnsi="Times New Roman" w:cs="Times New Roman"/>
          <w:color w:val="333333"/>
          <w:sz w:val="24"/>
          <w:szCs w:val="24"/>
        </w:rPr>
        <w:t xml:space="preserve">   </w:t>
      </w:r>
      <w:r w:rsidR="00002226">
        <w:rPr>
          <w:rFonts w:ascii="Times New Roman" w:eastAsia="Times New Roman" w:hAnsi="Times New Roman" w:cs="Times New Roman"/>
          <w:color w:val="333333"/>
          <w:sz w:val="24"/>
          <w:szCs w:val="24"/>
        </w:rPr>
        <w:t>Хочется сказать  слова благодарности  работникам  ГКУ ЯО «</w:t>
      </w:r>
      <w:proofErr w:type="spellStart"/>
      <w:r w:rsidR="00002226">
        <w:rPr>
          <w:rFonts w:ascii="Times New Roman" w:eastAsia="Times New Roman" w:hAnsi="Times New Roman" w:cs="Times New Roman"/>
          <w:color w:val="333333"/>
          <w:sz w:val="24"/>
          <w:szCs w:val="24"/>
        </w:rPr>
        <w:t>Гаврилов-Ямское</w:t>
      </w:r>
      <w:proofErr w:type="spellEnd"/>
      <w:r w:rsidR="00002226">
        <w:rPr>
          <w:rFonts w:ascii="Times New Roman" w:eastAsia="Times New Roman" w:hAnsi="Times New Roman" w:cs="Times New Roman"/>
          <w:color w:val="333333"/>
          <w:sz w:val="24"/>
          <w:szCs w:val="24"/>
        </w:rPr>
        <w:t xml:space="preserve"> лесничество</w:t>
      </w:r>
      <w:r w:rsidR="000E7A1B">
        <w:rPr>
          <w:rFonts w:ascii="Times New Roman" w:eastAsia="Times New Roman" w:hAnsi="Times New Roman" w:cs="Times New Roman"/>
          <w:color w:val="333333"/>
          <w:sz w:val="24"/>
          <w:szCs w:val="24"/>
        </w:rPr>
        <w:t>»</w:t>
      </w:r>
      <w:proofErr w:type="gramStart"/>
      <w:r w:rsidR="00002226">
        <w:rPr>
          <w:rFonts w:ascii="Times New Roman" w:eastAsia="Times New Roman" w:hAnsi="Times New Roman" w:cs="Times New Roman"/>
          <w:color w:val="333333"/>
          <w:sz w:val="24"/>
          <w:szCs w:val="24"/>
        </w:rPr>
        <w:t>,к</w:t>
      </w:r>
      <w:proofErr w:type="gramEnd"/>
      <w:r w:rsidR="00002226">
        <w:rPr>
          <w:rFonts w:ascii="Times New Roman" w:eastAsia="Times New Roman" w:hAnsi="Times New Roman" w:cs="Times New Roman"/>
          <w:color w:val="333333"/>
          <w:sz w:val="24"/>
          <w:szCs w:val="24"/>
        </w:rPr>
        <w:t>оторые оказали большую помощь в подготовке</w:t>
      </w:r>
      <w:r w:rsidR="000E7A1B">
        <w:rPr>
          <w:rFonts w:ascii="Times New Roman" w:eastAsia="Times New Roman" w:hAnsi="Times New Roman" w:cs="Times New Roman"/>
          <w:color w:val="333333"/>
          <w:sz w:val="24"/>
          <w:szCs w:val="24"/>
        </w:rPr>
        <w:t xml:space="preserve">  школьников  к соревнованиям.</w:t>
      </w:r>
    </w:p>
    <w:p w:rsidR="00475F27" w:rsidRPr="00B869AD" w:rsidRDefault="00002226" w:rsidP="00B77654">
      <w:pPr>
        <w:shd w:val="clear" w:color="auto" w:fill="FFFFFF"/>
        <w:spacing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По окончании соревнований всех участников ждала встрече с Дедом Морозом и Снегурочкой. Дружно водили хоровод и каждый получил новогодний подарок.  Вернулись домой с хорошим настроением и массой планов на дальней</w:t>
      </w:r>
      <w:r w:rsidR="000E7A1B">
        <w:rPr>
          <w:rFonts w:ascii="Times New Roman" w:eastAsia="Times New Roman" w:hAnsi="Times New Roman" w:cs="Times New Roman"/>
          <w:color w:val="333333"/>
          <w:sz w:val="24"/>
          <w:szCs w:val="24"/>
        </w:rPr>
        <w:t>ш</w:t>
      </w:r>
      <w:r>
        <w:rPr>
          <w:rFonts w:ascii="Times New Roman" w:eastAsia="Times New Roman" w:hAnsi="Times New Roman" w:cs="Times New Roman"/>
          <w:color w:val="333333"/>
          <w:sz w:val="24"/>
          <w:szCs w:val="24"/>
        </w:rPr>
        <w:t>ую работу в школьном лесничестве «Зеленая планета»</w:t>
      </w:r>
      <w:r w:rsidR="00B869AD" w:rsidRPr="00B869AD">
        <w:rPr>
          <w:rFonts w:ascii="Times New Roman" w:eastAsia="Times New Roman" w:hAnsi="Times New Roman" w:cs="Times New Roman"/>
          <w:color w:val="333333"/>
          <w:sz w:val="24"/>
          <w:szCs w:val="24"/>
        </w:rPr>
        <w:t xml:space="preserve">  </w:t>
      </w:r>
    </w:p>
    <w:p w:rsidR="009F68D3" w:rsidRDefault="009F68D3"/>
    <w:p w:rsidR="00ED5DFC" w:rsidRDefault="00ED5DFC"/>
    <w:p w:rsidR="00ED5DFC" w:rsidRDefault="00ED5DFC"/>
    <w:p w:rsidR="008173A2" w:rsidRDefault="00A03A7E">
      <w:r>
        <w:rPr>
          <w:noProof/>
        </w:rPr>
        <w:drawing>
          <wp:inline distT="0" distB="0" distL="0" distR="0">
            <wp:extent cx="5369510" cy="4029075"/>
            <wp:effectExtent l="19050" t="0" r="2590" b="0"/>
            <wp:docPr id="2" name="Рисунок 1" descr="C:\Users\1\Рабочий стол\Лесное ориентир\Соревнования1\Соревнования1\DSCN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Рабочий стол\Лесное ориентир\Соревнования1\Соревнования1\DSCN2605.JPG"/>
                    <pic:cNvPicPr>
                      <a:picLocks noChangeAspect="1" noChangeArrowheads="1"/>
                    </pic:cNvPicPr>
                  </pic:nvPicPr>
                  <pic:blipFill>
                    <a:blip r:embed="rId4" cstate="print"/>
                    <a:srcRect/>
                    <a:stretch>
                      <a:fillRect/>
                    </a:stretch>
                  </pic:blipFill>
                  <pic:spPr bwMode="auto">
                    <a:xfrm>
                      <a:off x="0" y="0"/>
                      <a:ext cx="5369216" cy="4028854"/>
                    </a:xfrm>
                    <a:prstGeom prst="rect">
                      <a:avLst/>
                    </a:prstGeom>
                    <a:noFill/>
                    <a:ln w="9525">
                      <a:noFill/>
                      <a:miter lim="800000"/>
                      <a:headEnd/>
                      <a:tailEnd/>
                    </a:ln>
                  </pic:spPr>
                </pic:pic>
              </a:graphicData>
            </a:graphic>
          </wp:inline>
        </w:drawing>
      </w:r>
    </w:p>
    <w:p w:rsidR="008173A2" w:rsidRPr="008173A2" w:rsidRDefault="008173A2" w:rsidP="008173A2"/>
    <w:p w:rsidR="008173A2" w:rsidRDefault="008173A2" w:rsidP="008173A2">
      <w:r>
        <w:rPr>
          <w:noProof/>
        </w:rPr>
        <w:drawing>
          <wp:inline distT="0" distB="0" distL="0" distR="0">
            <wp:extent cx="4873870" cy="3657166"/>
            <wp:effectExtent l="19050" t="0" r="2930" b="0"/>
            <wp:docPr id="4" name="Рисунок 2" descr="C:\Users\1\Рабочий стол\Лесное ориентир\соревнования2 - копия\соревнования2 - копия\DSCN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Рабочий стол\Лесное ориентир\соревнования2 - копия\соревнования2 - копия\DSCN2699.JPG"/>
                    <pic:cNvPicPr>
                      <a:picLocks noChangeAspect="1" noChangeArrowheads="1"/>
                    </pic:cNvPicPr>
                  </pic:nvPicPr>
                  <pic:blipFill>
                    <a:blip r:embed="rId5" cstate="print"/>
                    <a:srcRect/>
                    <a:stretch>
                      <a:fillRect/>
                    </a:stretch>
                  </pic:blipFill>
                  <pic:spPr bwMode="auto">
                    <a:xfrm>
                      <a:off x="0" y="0"/>
                      <a:ext cx="4873870" cy="3657166"/>
                    </a:xfrm>
                    <a:prstGeom prst="rect">
                      <a:avLst/>
                    </a:prstGeom>
                    <a:noFill/>
                    <a:ln w="9525">
                      <a:noFill/>
                      <a:miter lim="800000"/>
                      <a:headEnd/>
                      <a:tailEnd/>
                    </a:ln>
                  </pic:spPr>
                </pic:pic>
              </a:graphicData>
            </a:graphic>
          </wp:inline>
        </w:drawing>
      </w:r>
    </w:p>
    <w:p w:rsidR="00ED5DFC" w:rsidRDefault="00ED5DFC" w:rsidP="008173A2"/>
    <w:p w:rsidR="008173A2" w:rsidRDefault="008173A2" w:rsidP="008173A2">
      <w:r>
        <w:rPr>
          <w:noProof/>
        </w:rPr>
        <w:lastRenderedPageBreak/>
        <w:drawing>
          <wp:inline distT="0" distB="0" distL="0" distR="0">
            <wp:extent cx="5289801" cy="3969265"/>
            <wp:effectExtent l="19050" t="0" r="6099" b="0"/>
            <wp:docPr id="5" name="Рисунок 3" descr="C:\Users\1\Рабочий стол\Лесное ориентир\соревнования2 - копия\соревнования2 - копия\DSCN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Рабочий стол\Лесное ориентир\соревнования2 - копия\соревнования2 - копия\DSCN2727.JPG"/>
                    <pic:cNvPicPr>
                      <a:picLocks noChangeAspect="1" noChangeArrowheads="1"/>
                    </pic:cNvPicPr>
                  </pic:nvPicPr>
                  <pic:blipFill>
                    <a:blip r:embed="rId6" cstate="print"/>
                    <a:srcRect/>
                    <a:stretch>
                      <a:fillRect/>
                    </a:stretch>
                  </pic:blipFill>
                  <pic:spPr bwMode="auto">
                    <a:xfrm>
                      <a:off x="0" y="0"/>
                      <a:ext cx="5289801" cy="3969265"/>
                    </a:xfrm>
                    <a:prstGeom prst="rect">
                      <a:avLst/>
                    </a:prstGeom>
                    <a:noFill/>
                    <a:ln w="9525">
                      <a:noFill/>
                      <a:miter lim="800000"/>
                      <a:headEnd/>
                      <a:tailEnd/>
                    </a:ln>
                  </pic:spPr>
                </pic:pic>
              </a:graphicData>
            </a:graphic>
          </wp:inline>
        </w:drawing>
      </w:r>
    </w:p>
    <w:p w:rsidR="008173A2" w:rsidRDefault="008173A2" w:rsidP="008173A2"/>
    <w:p w:rsidR="008173A2" w:rsidRDefault="008173A2" w:rsidP="008173A2">
      <w:r>
        <w:rPr>
          <w:noProof/>
        </w:rPr>
        <w:drawing>
          <wp:inline distT="0" distB="0" distL="0" distR="0">
            <wp:extent cx="5315097" cy="3988246"/>
            <wp:effectExtent l="19050" t="0" r="0" b="0"/>
            <wp:docPr id="6" name="Рисунок 4" descr="C:\Users\1\Рабочий стол\Лесное ориентир\соревнования2 - копия\соревнования2 - копия\DSCN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Рабочий стол\Лесное ориентир\соревнования2 - копия\соревнования2 - копия\DSCN2782.JPG"/>
                    <pic:cNvPicPr>
                      <a:picLocks noChangeAspect="1" noChangeArrowheads="1"/>
                    </pic:cNvPicPr>
                  </pic:nvPicPr>
                  <pic:blipFill>
                    <a:blip r:embed="rId7" cstate="print"/>
                    <a:srcRect/>
                    <a:stretch>
                      <a:fillRect/>
                    </a:stretch>
                  </pic:blipFill>
                  <pic:spPr bwMode="auto">
                    <a:xfrm>
                      <a:off x="0" y="0"/>
                      <a:ext cx="5315097" cy="3988246"/>
                    </a:xfrm>
                    <a:prstGeom prst="rect">
                      <a:avLst/>
                    </a:prstGeom>
                    <a:noFill/>
                    <a:ln w="9525">
                      <a:noFill/>
                      <a:miter lim="800000"/>
                      <a:headEnd/>
                      <a:tailEnd/>
                    </a:ln>
                  </pic:spPr>
                </pic:pic>
              </a:graphicData>
            </a:graphic>
          </wp:inline>
        </w:drawing>
      </w:r>
    </w:p>
    <w:p w:rsidR="008173A2" w:rsidRDefault="008173A2" w:rsidP="008173A2">
      <w:r>
        <w:rPr>
          <w:noProof/>
        </w:rPr>
        <w:lastRenderedPageBreak/>
        <w:drawing>
          <wp:inline distT="0" distB="0" distL="0" distR="0">
            <wp:extent cx="5940425" cy="4457468"/>
            <wp:effectExtent l="19050" t="0" r="3175" b="0"/>
            <wp:docPr id="7" name="Рисунок 5" descr="C:\Users\1\Рабочий стол\Лесное ориентир\соревнования2 - копия\соревнования2 - копия\DSCN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Рабочий стол\Лесное ориентир\соревнования2 - копия\соревнования2 - копия\DSCN2749.JPG"/>
                    <pic:cNvPicPr>
                      <a:picLocks noChangeAspect="1" noChangeArrowheads="1"/>
                    </pic:cNvPicPr>
                  </pic:nvPicPr>
                  <pic:blipFill>
                    <a:blip r:embed="rId8" cstate="print"/>
                    <a:srcRect/>
                    <a:stretch>
                      <a:fillRect/>
                    </a:stretch>
                  </pic:blipFill>
                  <pic:spPr bwMode="auto">
                    <a:xfrm>
                      <a:off x="0" y="0"/>
                      <a:ext cx="5940425" cy="4457468"/>
                    </a:xfrm>
                    <a:prstGeom prst="rect">
                      <a:avLst/>
                    </a:prstGeom>
                    <a:noFill/>
                    <a:ln w="9525">
                      <a:noFill/>
                      <a:miter lim="800000"/>
                      <a:headEnd/>
                      <a:tailEnd/>
                    </a:ln>
                  </pic:spPr>
                </pic:pic>
              </a:graphicData>
            </a:graphic>
          </wp:inline>
        </w:drawing>
      </w:r>
    </w:p>
    <w:p w:rsidR="008173A2" w:rsidRPr="008173A2" w:rsidRDefault="008173A2" w:rsidP="008173A2">
      <w:r>
        <w:rPr>
          <w:noProof/>
        </w:rPr>
        <w:drawing>
          <wp:inline distT="0" distB="0" distL="0" distR="0">
            <wp:extent cx="5940425" cy="4457468"/>
            <wp:effectExtent l="19050" t="0" r="3175" b="0"/>
            <wp:docPr id="8" name="Рисунок 6" descr="C:\Users\1\Рабочий стол\Лесное ориентир\Соревнования1\Соревнования1\DSCN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Рабочий стол\Лесное ориентир\Соревнования1\Соревнования1\DSCN2581.JPG"/>
                    <pic:cNvPicPr>
                      <a:picLocks noChangeAspect="1" noChangeArrowheads="1"/>
                    </pic:cNvPicPr>
                  </pic:nvPicPr>
                  <pic:blipFill>
                    <a:blip r:embed="rId9" cstate="print"/>
                    <a:srcRect/>
                    <a:stretch>
                      <a:fillRect/>
                    </a:stretch>
                  </pic:blipFill>
                  <pic:spPr bwMode="auto">
                    <a:xfrm>
                      <a:off x="0" y="0"/>
                      <a:ext cx="5940425" cy="4457468"/>
                    </a:xfrm>
                    <a:prstGeom prst="rect">
                      <a:avLst/>
                    </a:prstGeom>
                    <a:noFill/>
                    <a:ln w="9525">
                      <a:noFill/>
                      <a:miter lim="800000"/>
                      <a:headEnd/>
                      <a:tailEnd/>
                    </a:ln>
                  </pic:spPr>
                </pic:pic>
              </a:graphicData>
            </a:graphic>
          </wp:inline>
        </w:drawing>
      </w:r>
    </w:p>
    <w:sectPr w:rsidR="008173A2" w:rsidRPr="008173A2" w:rsidSect="00307F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77654"/>
    <w:rsid w:val="00002226"/>
    <w:rsid w:val="000E7A1B"/>
    <w:rsid w:val="00214705"/>
    <w:rsid w:val="00251E43"/>
    <w:rsid w:val="00307FF8"/>
    <w:rsid w:val="00431FDD"/>
    <w:rsid w:val="00475F27"/>
    <w:rsid w:val="00627680"/>
    <w:rsid w:val="008173A2"/>
    <w:rsid w:val="008C14A8"/>
    <w:rsid w:val="009F68D3"/>
    <w:rsid w:val="00A03A7E"/>
    <w:rsid w:val="00AA5E68"/>
    <w:rsid w:val="00AF43A2"/>
    <w:rsid w:val="00B77654"/>
    <w:rsid w:val="00B869AD"/>
    <w:rsid w:val="00CD7C82"/>
    <w:rsid w:val="00D45AB0"/>
    <w:rsid w:val="00ED5DFC"/>
    <w:rsid w:val="00EF5D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FF8"/>
  </w:style>
  <w:style w:type="paragraph" w:styleId="1">
    <w:name w:val="heading 1"/>
    <w:basedOn w:val="a"/>
    <w:link w:val="10"/>
    <w:uiPriority w:val="9"/>
    <w:qFormat/>
    <w:rsid w:val="00B776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654"/>
    <w:rPr>
      <w:rFonts w:ascii="Times New Roman" w:eastAsia="Times New Roman" w:hAnsi="Times New Roman" w:cs="Times New Roman"/>
      <w:b/>
      <w:bCs/>
      <w:kern w:val="36"/>
      <w:sz w:val="48"/>
      <w:szCs w:val="48"/>
    </w:rPr>
  </w:style>
  <w:style w:type="character" w:customStyle="1" w:styleId="sdf-tag">
    <w:name w:val="sdf-tag"/>
    <w:basedOn w:val="a0"/>
    <w:rsid w:val="00B77654"/>
  </w:style>
  <w:style w:type="paragraph" w:styleId="a3">
    <w:name w:val="Normal (Web)"/>
    <w:basedOn w:val="a"/>
    <w:uiPriority w:val="99"/>
    <w:semiHidden/>
    <w:unhideWhenUsed/>
    <w:rsid w:val="00B7765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D5D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5D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5865354">
      <w:bodyDiv w:val="1"/>
      <w:marLeft w:val="0"/>
      <w:marRight w:val="0"/>
      <w:marTop w:val="0"/>
      <w:marBottom w:val="0"/>
      <w:divBdr>
        <w:top w:val="none" w:sz="0" w:space="0" w:color="auto"/>
        <w:left w:val="none" w:sz="0" w:space="0" w:color="auto"/>
        <w:bottom w:val="none" w:sz="0" w:space="0" w:color="auto"/>
        <w:right w:val="none" w:sz="0" w:space="0" w:color="auto"/>
      </w:divBdr>
      <w:divsChild>
        <w:div w:id="287050395">
          <w:marLeft w:val="0"/>
          <w:marRight w:val="0"/>
          <w:marTop w:val="0"/>
          <w:marBottom w:val="375"/>
          <w:divBdr>
            <w:top w:val="none" w:sz="0" w:space="0" w:color="auto"/>
            <w:left w:val="none" w:sz="0" w:space="0" w:color="auto"/>
            <w:bottom w:val="none" w:sz="0" w:space="0" w:color="auto"/>
            <w:right w:val="none" w:sz="0" w:space="0" w:color="auto"/>
          </w:divBdr>
          <w:divsChild>
            <w:div w:id="587352240">
              <w:marLeft w:val="0"/>
              <w:marRight w:val="150"/>
              <w:marTop w:val="0"/>
              <w:marBottom w:val="0"/>
              <w:divBdr>
                <w:top w:val="none" w:sz="0" w:space="0" w:color="auto"/>
                <w:left w:val="none" w:sz="0" w:space="0" w:color="auto"/>
                <w:bottom w:val="none" w:sz="0" w:space="0" w:color="auto"/>
                <w:right w:val="none" w:sz="0" w:space="0" w:color="auto"/>
              </w:divBdr>
            </w:div>
            <w:div w:id="3235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435</Words>
  <Characters>2483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dcterms:created xsi:type="dcterms:W3CDTF">2017-12-20T10:43:00Z</dcterms:created>
  <dcterms:modified xsi:type="dcterms:W3CDTF">2017-12-21T07:19:00Z</dcterms:modified>
</cp:coreProperties>
</file>